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87C84" w:rsidRPr="00087C84" w:rsidRDefault="00087C84" w:rsidP="00087C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t xml:space="preserve">СОВЕРШЕНСТВОВАНИЕ СИСТЕМЫ УПРАВЛЕНИЯ ЧЕЛОВЕЧЕСКИМ КАПИТАЛОМ НА ПРЕДПРИЯТИЯХ ТУРИСТИЧЕСКОЙ ОТРАСЛИ </w:t>
      </w:r>
    </w:p>
    <w:p w:rsidR="00087C84" w:rsidRP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087C84" w:rsidRP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087C84" w:rsidRP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087C84" w:rsidRP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087C84" w:rsidRP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087C84" w:rsidRP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087C84" w:rsidRP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37709A" w:rsidRDefault="0037709A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37709A" w:rsidRDefault="0037709A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37709A" w:rsidRDefault="0037709A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37709A" w:rsidRDefault="0037709A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37709A" w:rsidRPr="00087C84" w:rsidRDefault="0037709A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84" w:rsidRPr="00087C84" w:rsidRDefault="00087C84" w:rsidP="00087C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84" w:rsidRPr="00087C84" w:rsidRDefault="00087C84" w:rsidP="00087C8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  <w:lastRenderedPageBreak/>
        <w:t>ОГЛАВЛЕНИЕ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r:id="rId8" w:anchor="_Toc422145997" w:history="1">
        <w:r w:rsidRPr="00087C84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Введение</w:t>
        </w:r>
        <w:r w:rsidRPr="00087C84">
          <w:rPr>
            <w:rFonts w:ascii="Times New Roman" w:eastAsia="Calibri" w:hAnsi="Times New Roman" w:cs="Times New Roman"/>
            <w:noProof/>
            <w:webHidden/>
            <w:sz w:val="28"/>
            <w:szCs w:val="28"/>
            <w:u w:val="single"/>
          </w:rPr>
          <w:t>…………………………………………………………………………..3</w:t>
        </w:r>
      </w:hyperlink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hyperlink r:id="rId9" w:anchor="_Toc422145998" w:history="1">
        <w:r w:rsidRPr="00087C84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1. Теоретические аспекты системы управления человеческим капиталом на предприятиях туристической отрасли …………………………</w:t>
        </w:r>
      </w:hyperlink>
      <w:r w:rsidRPr="00087C84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087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87C84" w:rsidRPr="00087C84" w:rsidRDefault="00087C84" w:rsidP="00087C84">
      <w:pPr>
        <w:numPr>
          <w:ilvl w:val="1"/>
          <w:numId w:val="1"/>
        </w:numPr>
        <w:tabs>
          <w:tab w:val="right" w:leader="dot" w:pos="962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anchor="_Toc422145999" w:history="1">
        <w:r w:rsidRPr="00087C84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Регулятивные функции государства в создании условий развития</w:t>
        </w:r>
      </w:hyperlink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u w:val="single"/>
        </w:rPr>
      </w:pPr>
      <w:hyperlink r:id="rId11" w:anchor="_Toc422145999" w:history="1">
        <w:r w:rsidRPr="00087C84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индустрии туризма в РФ</w:t>
        </w:r>
      </w:hyperlink>
      <w:r w:rsidRPr="00087C84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………………………………………………………..11</w:t>
      </w:r>
    </w:p>
    <w:p w:rsidR="00087C84" w:rsidRPr="00087C84" w:rsidRDefault="00087C84" w:rsidP="00087C84">
      <w:pPr>
        <w:numPr>
          <w:ilvl w:val="1"/>
          <w:numId w:val="2"/>
        </w:numPr>
        <w:tabs>
          <w:tab w:val="right" w:leader="dot" w:pos="962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anchor="_Toc422146000" w:history="1">
        <w:r w:rsidRPr="00087C84">
          <w:rPr>
            <w:rFonts w:ascii="Times New Roman" w:eastAsia="Calibri" w:hAnsi="Times New Roman" w:cs="Times New Roman"/>
            <w:noProof/>
            <w:webHidden/>
            <w:sz w:val="28"/>
            <w:szCs w:val="28"/>
            <w:u w:val="single"/>
          </w:rPr>
          <w:t xml:space="preserve">   </w:t>
        </w:r>
        <w:r w:rsidRPr="00087C84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Основные проблемы развития внутреннего туризма в России</w:t>
        </w:r>
        <w:r w:rsidRPr="00087C84">
          <w:rPr>
            <w:rFonts w:ascii="Times New Roman" w:eastAsia="Calibri" w:hAnsi="Times New Roman" w:cs="Times New Roman"/>
            <w:noProof/>
            <w:webHidden/>
            <w:sz w:val="28"/>
            <w:szCs w:val="28"/>
            <w:u w:val="single"/>
          </w:rPr>
          <w:t xml:space="preserve"> ...20   </w:t>
        </w:r>
      </w:hyperlink>
    </w:p>
    <w:p w:rsidR="00087C84" w:rsidRPr="00087C84" w:rsidRDefault="00087C84" w:rsidP="00087C84">
      <w:pPr>
        <w:numPr>
          <w:ilvl w:val="1"/>
          <w:numId w:val="2"/>
        </w:numPr>
        <w:tabs>
          <w:tab w:val="right" w:leader="dot" w:pos="962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Направления совершенствания системы управления человеческим капиталом на предприятиях туристической отрасли……………….35</w:t>
      </w: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2. Анализ предпосылок разработки программ совершенствования управления человеческим капиталом на предприятиях туристической отрасли …………………………………………………………………….…….49</w:t>
      </w: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2.1 </w:t>
      </w:r>
      <w:hyperlink r:id="rId13" w:anchor="_Toc422146003" w:history="1">
        <w:r w:rsidRPr="00087C84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Анализ финансово-экономической ситуации РФ в сфере туристической деятельности</w:t>
        </w:r>
      </w:hyperlink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……………………………………….………49</w:t>
      </w: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Оценка туристско-рекреационного потенциала субъектов Российской Федерации ……………………………………………………………...……60</w:t>
      </w: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Программа по совершенствованию системы управления человеческим капиталом на предприятиях туристической отрасли ……..…77</w:t>
      </w:r>
    </w:p>
    <w:p w:rsidR="00087C84" w:rsidRPr="00087C84" w:rsidRDefault="00087C84" w:rsidP="00087C84">
      <w:pPr>
        <w:numPr>
          <w:ilvl w:val="1"/>
          <w:numId w:val="3"/>
        </w:numPr>
        <w:tabs>
          <w:tab w:val="right" w:leader="dot" w:pos="962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условий для совершенствования систем управления человеческим капиталом на предприятиях туристической отрасли ..77</w:t>
      </w:r>
    </w:p>
    <w:p w:rsidR="00087C84" w:rsidRPr="00087C84" w:rsidRDefault="00087C84" w:rsidP="00087C84">
      <w:pPr>
        <w:numPr>
          <w:ilvl w:val="1"/>
          <w:numId w:val="3"/>
        </w:numPr>
        <w:tabs>
          <w:tab w:val="right" w:leader="dot" w:pos="962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и оценка потенциальной эффективности совершенствования системы управления человеческими ресурсами предприятий туристско-рекреационного бизнеса ……………..………81</w:t>
      </w: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C84">
        <w:rPr>
          <w:rFonts w:ascii="Times New Roman" w:eastAsia="Calibri" w:hAnsi="Times New Roman" w:cs="Times New Roman"/>
          <w:sz w:val="28"/>
          <w:szCs w:val="28"/>
        </w:rPr>
        <w:t>Заключение ………………………………………………………………………90</w:t>
      </w: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и использованных источников …………..………………93</w:t>
      </w: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_Toc422146012" w:history="1">
        <w:r w:rsidRPr="00087C84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Приложения</w:t>
        </w:r>
      </w:hyperlink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………………………………………………..…………………..100</w:t>
      </w: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84" w:rsidRPr="00087C84" w:rsidRDefault="00087C84" w:rsidP="00087C84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mallCaps/>
          <w:spacing w:val="5"/>
          <w:sz w:val="28"/>
          <w:szCs w:val="28"/>
          <w:lang w:eastAsia="ru-RU"/>
        </w:rPr>
      </w:pPr>
    </w:p>
    <w:p w:rsidR="00087C84" w:rsidRPr="00087C84" w:rsidRDefault="00087C84" w:rsidP="00087C84">
      <w:pPr>
        <w:tabs>
          <w:tab w:val="right" w:leader="dot" w:pos="9628"/>
        </w:tabs>
        <w:spacing w:after="10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  <w:lang w:eastAsia="ru-RU"/>
        </w:rPr>
        <w:lastRenderedPageBreak/>
        <w:t>ВВЕДЕНИЕ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84" w:rsidRPr="00087C84" w:rsidRDefault="00087C84" w:rsidP="00087C8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 темы исследования</w:t>
      </w:r>
      <w:r w:rsidRPr="00087C8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индустрия туризма является одной из крупнейших, высокодоходных и наиболее динамичных отраслей мирового хозяйства. В течение последних десятилетий на услуги туризма сохраняется стабильно высокий потребительский спрос, достаточно устойчивый к неблагоприятным изменениям общеэкономической конъюнктуры. Мировая практика показывает, что развитие туристской отрасли 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высокий мультипликативный эффект</w:t>
      </w:r>
      <w:proofErr w:type="gram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стимулируя рост и развитие таких важнейших секторов экономики, как транспорт, связь, строительство, торговля, сельское хозяйство, производство товаров народного потребления, машиностроение и др. 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с сожалением следует констатировать, что Россия, несмотря на свой колоссальный туристский потенциал, занимает весьма скромное место на мировом туристском рынке. Отечественный туристический бизнес в основном ориентируется на выездной туризм. 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подавляющее большинство турфирм предпочитают заниматься направлением своих соотечественников за рубеж и лишь небольшая их часть работает на привлечение в Россию туристов 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рубежа, а также развитие внутреннего туризма. Глубинной причиной такого положения является недооценка государственными органами туристской отрасли, ее значения для развития российской экономики и совершенствования социальной сферы. На текущий момент туристско-рекреационная сфера до сих пор не воспринимается как полноправная часть экономики, способная оказать значимое и позитивное влияние на весь воспроизводственный проце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стр</w:t>
      </w:r>
      <w:proofErr w:type="gram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ане. В то же время следует отметить, что определенные сдвиги в отношении к этой сфере все-таки происходят.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развитие туристско-рекреационного бизнеса постепенно получает законодательно-правовое обеспечение.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Во-вторых, сам туристско-рекреационный бизнес стремится к объединению и определению ниши своей деятельности, общих интересов, прав и ответственности.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важным моментом появления полноценной сферы туристско-рекреационных услуг является формирование профессионального рынка труда для этого бизнеса. Если раньше специалисты для работы в области туризма, в том числе,  для управления человеческими ресурсами на предприятиях данной отрасли готовились лишь в системе Интуриста, то сегодня образование по специальностям и направлениям профессиональной деятельности в сфере туризма можно получить в ряде высших и средних учебных заведений.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Достоверная оценка масштабов развития туристско-рекреационного бизнеса в России крайне затруднительна. По различным оценкам за год совершается 75–100 миллионов поездок, из них менее 20 % – самолетом. Данных о развитии внутреннего туризма крайне мало. По экспертным оценкам доля россиян, проводящих свой ежегодный отпуск внутри страны, составляет около 20 %. Это существенно ниже аналогичного показателя в советскую эпоху, когда туризм как часть общественной жизни был широко распространен, и государство экономически стимулировало его развитие. Отсутствие государственной поддержки, непрерывный рост стоимости поездок внутри страны привели к тому, что все больше граждан России предпочитают отдыхать за рубежом. Въезды иностранных граждан составляют около 75 % от общего въезда в Россию</w:t>
      </w:r>
      <w:r w:rsidRPr="00087C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отметить общую тенденцию к сокращению поездок иностранцев в нашу страну.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Туристический бизнес – это сложная система, состоящая из многочисленных самостоятельных взаимосвязанных структур, и только целенаправленная политика государства способна создать необходимые предпосылки и ориентиры для согласованного и динамического развития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этой системы. Необходима объективная оценка проблем, в том числе, в существующей </w:t>
      </w:r>
      <w:r w:rsidRPr="00087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системе управления человеческим капиталом на предприятиях туристической отрасли,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которых обеспечит развитие рекреационно-туристического бизнеса в России в целом.</w:t>
      </w:r>
    </w:p>
    <w:p w:rsidR="00087C84" w:rsidRPr="00087C84" w:rsidRDefault="00087C84" w:rsidP="00087C84">
      <w:pPr>
        <w:spacing w:after="0" w:line="360" w:lineRule="auto"/>
        <w:ind w:lef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необходимостью разработки программ по совершенствованию системы управления человеческим капиталом на предприятиях туристической отрасли, что в свою очередь могло бы обеспечить создание механизма формирования современного высокоэффективного и конкурентоспособного туристского комплекса, обеспечивающего значительный вклад в экономику регионов. При наличии стратегического планирования в управлении можно будет избежать негативного влияния туристского сектора на местное сообщество и добиться ощутимых результатов в социально-экономическом развитии территорий. </w:t>
      </w:r>
    </w:p>
    <w:p w:rsidR="00087C84" w:rsidRPr="00087C84" w:rsidRDefault="00087C84" w:rsidP="00087C8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Степень изученности проблемы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Актуальные вопросы, раскрывающие теоретические и практические аспекты, отражаются в трудах многих отечественных и зарубежных ученых и специалистов. В частности проблемы эффективности управления персоналом изучались такими отечественными учеными, как: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 Александров, JI.M.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Гатовский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А.Г. Журавлев, И.Н. 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Кирпа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Г.А. Ковалева, А.Э. Котляр, Н.В. Кочкина, В.П. 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Мазырин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Неверовская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П.А.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Папулов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, JI.H. Пономарев, Г.Х. Попов, Н.Г. Рак, Я.Р. 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Рейльян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Розанова</w:t>
      </w:r>
      <w:proofErr w:type="gram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В.П.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Чичканов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, A.M. Яновский и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работами российских исследователей, на формирование авторской позиции повлияли труды зарубежных ученых: Н.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Бёма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Диллера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Дюркгейма, Р.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Марра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Мэйо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Петерса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Хентце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Файоля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Шмидта, Н.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Штайнманна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где представлена методология управления персоналом как неотъемлемой части управления организацией, описаны современные проблемы развития систем управления персоналом и обобщается опыт различных организаций экономически развитых стран.</w:t>
      </w:r>
    </w:p>
    <w:p w:rsidR="00087C84" w:rsidRPr="00087C84" w:rsidRDefault="00087C84" w:rsidP="00087C84">
      <w:pPr>
        <w:spacing w:after="0" w:line="360" w:lineRule="auto"/>
        <w:ind w:lef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Целью работы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разработка программы по совершенствованию системы управления человеческим капиталом на предприятиях туристической отрасли РФ. </w:t>
      </w:r>
    </w:p>
    <w:p w:rsidR="00087C84" w:rsidRPr="00087C84" w:rsidRDefault="00087C84" w:rsidP="00087C84">
      <w:pPr>
        <w:spacing w:after="0" w:line="360" w:lineRule="auto"/>
        <w:ind w:left="17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выполнения работы решались следующие задачи: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Изучены методологические основы управления персоналом и управления человеческими ресурсами; 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Выявлены подходы к управлению человеческими ресурсами для предприятий туристско-рекреационного бизнеса; 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Выявлены особенности управления человеческими ресурсами в туристической отрасли;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Проведена оценка привлекательности и стратегических возможностей предприятий туристско-рекреационного бизнеса (на федеральном и региональном уровнях);  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Выявлены </w:t>
      </w:r>
      <w:r w:rsidRPr="0008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организации работы по управлению человеческими ресурсами на предприятиях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туристско-рекреационного бизнеса</w:t>
      </w:r>
      <w:r w:rsidRPr="0008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8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внедрения маркетинговых технологий в управление человеческими ресурсами предприятий туристско-рекреационного бизнеса; 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8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Предложены подходы к оценке потенциальной эффективности управления персоналом и  развития предприятий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туристско-рекреационного бизнеса</w:t>
      </w:r>
      <w:r w:rsidRPr="0008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8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Проведены: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Федерального законодательства Российской Федерации, охватывающего сферу вопросов туристической деятельности; Анализ нормативных правовых актов субъектов Российской Федерации (подзаконных нормативных правовых актов), охватывающих сферу вопросов туристической деятельности; 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финансово-экономической ситуации, в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сфере туристической деятельности, а также налогового законодательства Российской Федерации в сфере туристической деятельности, с целью наделения органов местного самоуправления полномочиями в сфере туризма, для предоставления им возможности получения из областного бюджета межбюджетных трансферов; Анализ туристско-рекреационных возможностей различных регионов России с учетом форм и видов туризма, а также развития потенциала регионов; </w:t>
      </w:r>
      <w:proofErr w:type="gramEnd"/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Изучено общественное мнение населения </w:t>
      </w:r>
      <w:proofErr w:type="spell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дестинаций</w:t>
      </w:r>
      <w:proofErr w:type="spellEnd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возможности эффективного использования туристических ресурсов территорий; 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Сформулированы предложения по созданию необходимых условий для развития туристической деятельности на территориях муниципальных образований; </w:t>
      </w:r>
    </w:p>
    <w:p w:rsidR="00087C84" w:rsidRPr="00087C84" w:rsidRDefault="00087C84" w:rsidP="00087C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Проанализированы  вопросы  развития туризма на всех уровнях власти, включая органы местного самоуправления </w:t>
      </w:r>
      <w:r w:rsidRPr="00087C84">
        <w:rPr>
          <w:rFonts w:ascii="Times New Roman" w:eastAsia="Calibri" w:hAnsi="Times New Roman" w:cs="Times New Roman"/>
          <w:sz w:val="28"/>
          <w:szCs w:val="28"/>
        </w:rPr>
        <w:t>и  внесение предложений для создания благоприятных условий развития туризма на территориях муниципальных образований.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Объект диссертационного исследования</w:t>
      </w:r>
      <w:r w:rsidRPr="00087C8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система управления человеческими ресурсами на предприятиях туристической отрасли.</w:t>
      </w:r>
    </w:p>
    <w:p w:rsidR="00087C84" w:rsidRPr="00087C84" w:rsidRDefault="00087C84" w:rsidP="00087C8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диссертационного исследования</w:t>
      </w:r>
      <w:r w:rsidRPr="00087C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- экономические отношения, возникающие в процессе совершенствования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 управления человеческими ресурсами на предприятиях туристической отрасли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C84" w:rsidRPr="00087C84" w:rsidRDefault="00087C84" w:rsidP="00087C8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Теоретико-методологическая база диссертационного исследования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Исследования, проведенные по теме диссертации, основываются на общих теоретических положениях экономики труда, социологии труда, теории организаций, общей теории управления, общей теории систем, теории инновационного менеджмента и др. В ходе исследования автором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применялись методы научного наблюдения, типологии, классификаций, логического, сравнительного и структурно-функционального анализа, социологические методы (интервью, экспертных оценок).</w:t>
      </w:r>
      <w:r w:rsidRPr="00087C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End"/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Методологическую основу</w:t>
      </w:r>
      <w:r w:rsidRPr="00087C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исследования составили системный анализ в изучении экономических отношений, методы количественного и качественного анализа,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абстракции, экономико-статистических моделей и расчетов, эволюционно-институционального анализа, экспертных оценок.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Теоретической основой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диссертационного исследования стали труды отечественных и зарубежных авторов, выдающихся ученых и специалистов, изучавших проблемы совершенствования системы управления человеческими ресурсами на промышленных предприятиях; информационно-статистические материалы; материалы периодической печати; методические материалы научно-практических конференций по теме исследования; достижения и опыт ведущих российских и зарубежных предприятий.</w:t>
      </w:r>
    </w:p>
    <w:p w:rsidR="00087C84" w:rsidRPr="00087C84" w:rsidRDefault="00087C84" w:rsidP="00087C8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Научная новизна диссертационного исследования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новизна результатов диссертационного исследования заключается в разработке и обосновании ряда предложений и рекомендаций по совершенствованию и формированию эффективной системы управления человеческими ресурсами  на предприятиях туристической отрасли.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Практическая значимость диссертационного исследования:</w:t>
      </w:r>
    </w:p>
    <w:p w:rsidR="00087C84" w:rsidRPr="00087C84" w:rsidRDefault="00087C84" w:rsidP="00087C84">
      <w:pPr>
        <w:spacing w:after="0" w:line="360" w:lineRule="auto"/>
        <w:ind w:left="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исследования были предложены направления совершенствования системы управления человеческими ресурсами, удовлетворяющие запросам многих предприятий туристической отрасли, позволяющие повысить эффективность не только системы управления, но и общей эффективности деятельности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туристско-рекреационного бизнеса</w:t>
      </w: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C8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положения и выводы диссертации могут быть использованы при разработке нормативно-методических документов и проведении анализа интеллектуального и человеческого капитала на макро и микроуровне.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Полученные в ходе исследования выводы и рекомендации могут быть внедрены в организационно-правовую практику органов власти, включая органы местного самоуправления</w:t>
      </w:r>
      <w:r w:rsidRPr="00087C84">
        <w:rPr>
          <w:rFonts w:ascii="Times New Roman" w:eastAsia="Calibri" w:hAnsi="Times New Roman" w:cs="Times New Roman"/>
          <w:sz w:val="28"/>
          <w:szCs w:val="28"/>
        </w:rPr>
        <w:t>, что позволит повысить качество туристического продукта, увеличить внебюджетные инвестиции в отрасль и создать благоприятные условия для развития туризма на конкретных территориях и совершенствования управления человеческим капиталом на предприятиях туристической отрасли РФ.</w:t>
      </w:r>
      <w:r w:rsidRPr="00087C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Calibri" w:hAnsi="Times New Roman" w:cs="Times New Roman"/>
          <w:sz w:val="28"/>
          <w:szCs w:val="20"/>
          <w:shd w:val="clear" w:color="auto" w:fill="FFFFFF"/>
          <w:lang w:eastAsia="ru-RU"/>
        </w:rPr>
        <w:t>Основные положения магистерской диссертации были апробированы автором, что подтверждается справкой об апробации, и доложены в ходе выступления на научных конференциях регионального и международного уровня.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материалы исследования могут быть использованы в учебном процессе при подготовке специалистов по управлению персоналом.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Конкретные предложения, выносимые на защиту: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успешного развития системы управления на предприятиях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туристско-рекреационного бизнеса</w:t>
      </w: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становления экономики знаний необходимо совершить переход от «управления персоналом» к «управлению человеческими ресурсами»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 предприятий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туристско-рекреационного бизнеса</w:t>
      </w: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перспективными будут следующие подходы к управлению человеческими ресурсами: функциональный, процессный, системный, ситуационный, эвентуальный и ресурсосберегающий.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управлении человеческими ресурсами на предприятиях 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туристско-рекреационного бизнеса</w:t>
      </w: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учитывать их особенности и уделять большое внимание вопросам безопасности труда, сокращения текучести, приращению и развитию человеческого капитала, формированию ресурсосберегающего поведения сотрудников.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настоящее время туристическая отрасль стабильно развивается и положительно влияет на развитие экономики в целом, оказывая хорошую конкурентоспособность на федеральном и региональном уровнях.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Для развития системы управления человеческими ресурсами на предприятиях </w:t>
      </w: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туристско-рекреационного бизнеса</w:t>
      </w: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 переход к </w:t>
      </w:r>
      <w:proofErr w:type="spellStart"/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-ориентированной модели управления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инновационной системы управления человеческими ресурсами должно осуществляться через следующие формы организации работы с персоналом: планирование и создание рабочих мест, привлечение и отбор сотрудников, оценка и управление эффективностью, мотивация и вознаграждение, управление знаниями, управление талантливыми сотрудниками, формирование корпоративной культуры.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структура диссертации:</w:t>
      </w:r>
    </w:p>
    <w:p w:rsidR="00087C84" w:rsidRPr="00087C84" w:rsidRDefault="00087C84" w:rsidP="00087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 включает введение, три главы, заключение, библиографический список. Работа изложена на 97 страницах машинописного текста.</w:t>
      </w:r>
    </w:p>
    <w:p w:rsidR="00087C84" w:rsidRPr="00087C84" w:rsidRDefault="00087C84" w:rsidP="00087C84">
      <w:pPr>
        <w:spacing w:after="0" w:line="360" w:lineRule="auto"/>
        <w:ind w:lef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исследование основывается на детальном изучении нормативно-правовой базы, лежащей в основе рассматриваемой проблематики; анализе статистических данных, полученных из открытых источников: Министерства экономического развития, Министерства здравоохранения и социального развития РФ, Федеральной службы по надзору в сфере защиты прав потребителей и благополучия человека, Федерального агентства по печати и массовым коммуникациям, Министерства природных ресурсов РФ, Министерства финансов РФ, Федеральной налоговой службы, Федеральной службы государственной статистики,  Росстата, Федерального агентства по туризму.</w:t>
      </w:r>
    </w:p>
    <w:p w:rsidR="00087C84" w:rsidRPr="00087C84" w:rsidRDefault="00087C84" w:rsidP="00087C84">
      <w:pPr>
        <w:spacing w:after="0" w:line="360" w:lineRule="auto"/>
        <w:ind w:lef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4F" w:rsidRDefault="00D0424F"/>
    <w:sectPr w:rsidR="00D0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84" w:rsidRDefault="00087C84" w:rsidP="00087C84">
      <w:pPr>
        <w:spacing w:after="0" w:line="240" w:lineRule="auto"/>
      </w:pPr>
      <w:r>
        <w:separator/>
      </w:r>
    </w:p>
  </w:endnote>
  <w:endnote w:type="continuationSeparator" w:id="0">
    <w:p w:rsidR="00087C84" w:rsidRDefault="00087C84" w:rsidP="0008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84" w:rsidRDefault="00087C84" w:rsidP="00087C84">
      <w:pPr>
        <w:spacing w:after="0" w:line="240" w:lineRule="auto"/>
      </w:pPr>
      <w:r>
        <w:separator/>
      </w:r>
    </w:p>
  </w:footnote>
  <w:footnote w:type="continuationSeparator" w:id="0">
    <w:p w:rsidR="00087C84" w:rsidRDefault="00087C84" w:rsidP="00087C84">
      <w:pPr>
        <w:spacing w:after="0" w:line="240" w:lineRule="auto"/>
      </w:pPr>
      <w:r>
        <w:continuationSeparator/>
      </w:r>
    </w:p>
  </w:footnote>
  <w:footnote w:id="1">
    <w:p w:rsidR="00087C84" w:rsidRDefault="00087C84" w:rsidP="00087C84">
      <w:pPr>
        <w:pStyle w:val="a3"/>
      </w:pPr>
      <w:r>
        <w:rPr>
          <w:rStyle w:val="a5"/>
        </w:rPr>
        <w:footnoteRef/>
      </w:r>
      <w:r>
        <w:t xml:space="preserve"> План мероприятий («дорожная карта») «Изменения в отраслях социальной сферы, направленные на повышение эффективности образования и науки» (утвержден распоряжением Правительства Российской Федерации от 30 декабря 2012 г. № 2620-р).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300"/>
    <w:multiLevelType w:val="multilevel"/>
    <w:tmpl w:val="9AC6272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2FDA74CF"/>
    <w:multiLevelType w:val="multilevel"/>
    <w:tmpl w:val="D252264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">
    <w:nsid w:val="57FA59E6"/>
    <w:multiLevelType w:val="multilevel"/>
    <w:tmpl w:val="1040DEB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A5"/>
    <w:rsid w:val="00087C84"/>
    <w:rsid w:val="0037709A"/>
    <w:rsid w:val="00C161A5"/>
    <w:rsid w:val="00D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7C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87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87C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7C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87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87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6;&#1083;&#1103;&#1085;&#1099;&#1095;\Desktop\&#1052;&#1054;&#1071;%20&#1056;&#1040;&#1041;&#1054;&#1058;&#1040;!!!\&#1052;&#1040;&#1043;&#1048;&#1057;&#1058;&#1056;&#1040;&#1058;&#1059;&#1056;&#1040;\&#1082;%20&#1076;&#1080;&#1089;&#1089;&#1077;&#1088;&#1090;&#1072;&#1094;&#1080;&#1080;\&#1076;&#1080;&#1089;&#1089;&#1077;&#1088;%20&#1051;&#1072;&#1088;&#1080;&#1085;&#1072;.docx" TargetMode="External"/><Relationship Id="rId13" Type="http://schemas.openxmlformats.org/officeDocument/2006/relationships/hyperlink" Target="file:///C:\Users\&#1050;&#1086;&#1083;&#1103;&#1085;&#1099;&#1095;\Desktop\&#1052;&#1054;&#1071;%20&#1056;&#1040;&#1041;&#1054;&#1058;&#1040;!!!\&#1052;&#1040;&#1043;&#1048;&#1057;&#1058;&#1056;&#1040;&#1058;&#1059;&#1056;&#1040;\&#1082;%20&#1076;&#1080;&#1089;&#1089;&#1077;&#1088;&#1090;&#1072;&#1094;&#1080;&#1080;\&#1076;&#1080;&#1089;&#1089;&#1077;&#1088;%20&#1051;&#1072;&#1088;&#1080;&#1085;&#1072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50;&#1086;&#1083;&#1103;&#1085;&#1099;&#1095;\Desktop\&#1052;&#1054;&#1071;%20&#1056;&#1040;&#1041;&#1054;&#1058;&#1040;!!!\&#1052;&#1040;&#1043;&#1048;&#1057;&#1058;&#1056;&#1040;&#1058;&#1059;&#1056;&#1040;\&#1082;%20&#1076;&#1080;&#1089;&#1089;&#1077;&#1088;&#1090;&#1072;&#1094;&#1080;&#1080;\&#1076;&#1080;&#1089;&#1089;&#1077;&#1088;%20&#1051;&#1072;&#1088;&#1080;&#1085;&#1072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0;&#1086;&#1083;&#1103;&#1085;&#1099;&#1095;\Desktop\&#1052;&#1054;&#1071;%20&#1056;&#1040;&#1041;&#1054;&#1058;&#1040;!!!\&#1052;&#1040;&#1043;&#1048;&#1057;&#1058;&#1056;&#1040;&#1058;&#1059;&#1056;&#1040;\&#1082;%20&#1076;&#1080;&#1089;&#1089;&#1077;&#1088;&#1090;&#1072;&#1094;&#1080;&#1080;\&#1076;&#1080;&#1089;&#1089;&#1077;&#1088;%20&#1051;&#1072;&#1088;&#1080;&#1085;&#1072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0;&#1086;&#1083;&#1103;&#1085;&#1099;&#1095;\Desktop\&#1052;&#1054;&#1071;%20&#1056;&#1040;&#1041;&#1054;&#1058;&#1040;!!!\&#1052;&#1040;&#1043;&#1048;&#1057;&#1058;&#1056;&#1040;&#1058;&#1059;&#1056;&#1040;\&#1082;%20&#1076;&#1080;&#1089;&#1089;&#1077;&#1088;&#1090;&#1072;&#1094;&#1080;&#1080;\&#1076;&#1080;&#1089;&#1089;&#1077;&#1088;%20&#1051;&#1072;&#1088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6;&#1083;&#1103;&#1085;&#1099;&#1095;\Desktop\&#1052;&#1054;&#1071;%20&#1056;&#1040;&#1041;&#1054;&#1058;&#1040;!!!\&#1052;&#1040;&#1043;&#1048;&#1057;&#1058;&#1056;&#1040;&#1058;&#1059;&#1056;&#1040;\&#1082;%20&#1076;&#1080;&#1089;&#1089;&#1077;&#1088;&#1090;&#1072;&#1094;&#1080;&#1080;\&#1076;&#1080;&#1089;&#1089;&#1077;&#1088;%20&#1051;&#1072;&#1088;&#1080;&#1085;&#1072;.docx" TargetMode="External"/><Relationship Id="rId14" Type="http://schemas.openxmlformats.org/officeDocument/2006/relationships/hyperlink" Target="file:///C:\Users\&#1050;&#1086;&#1083;&#1103;&#1085;&#1099;&#1095;\Desktop\&#1052;&#1054;&#1071;%20&#1056;&#1040;&#1041;&#1054;&#1058;&#1040;!!!\&#1052;&#1040;&#1043;&#1048;&#1057;&#1058;&#1056;&#1040;&#1058;&#1059;&#1056;&#1040;\&#1082;%20&#1076;&#1080;&#1089;&#1089;&#1077;&#1088;&#1090;&#1072;&#1094;&#1080;&#1080;\&#1076;&#1080;&#1089;&#1089;&#1077;&#1088;%20&#1051;&#1072;&#1088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2359</Words>
  <Characters>13451</Characters>
  <Application>Microsoft Office Word</Application>
  <DocSecurity>0</DocSecurity>
  <Lines>112</Lines>
  <Paragraphs>31</Paragraphs>
  <ScaleCrop>false</ScaleCrop>
  <Company/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Рибокене Елена Владимировна</dc:creator>
  <cp:keywords/>
  <dc:description/>
  <cp:lastModifiedBy>Рибокене Елена Владимировна</cp:lastModifiedBy>
  <cp:revision>3</cp:revision>
  <dcterms:created xsi:type="dcterms:W3CDTF">2016-11-25T09:56:00Z</dcterms:created>
  <dcterms:modified xsi:type="dcterms:W3CDTF">2016-11-25T09:56:00Z</dcterms:modified>
</cp:coreProperties>
</file>